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77" w:rsidRPr="002C4077" w:rsidRDefault="002C4077" w:rsidP="002C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7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C4077" w:rsidRPr="002C4077" w:rsidRDefault="002C4077" w:rsidP="002C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77">
        <w:rPr>
          <w:rFonts w:ascii="Times New Roman" w:hAnsi="Times New Roman" w:cs="Times New Roman"/>
          <w:b/>
          <w:sz w:val="24"/>
          <w:szCs w:val="24"/>
        </w:rPr>
        <w:t>о работе с обращениями граждан в администрации Большемурашкинского   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077">
        <w:rPr>
          <w:rFonts w:ascii="Times New Roman" w:hAnsi="Times New Roman" w:cs="Times New Roman"/>
          <w:b/>
          <w:sz w:val="24"/>
          <w:szCs w:val="24"/>
        </w:rPr>
        <w:t>за 20</w:t>
      </w:r>
      <w:r w:rsidR="00FE0DE5">
        <w:rPr>
          <w:rFonts w:ascii="Times New Roman" w:hAnsi="Times New Roman" w:cs="Times New Roman"/>
          <w:b/>
          <w:sz w:val="24"/>
          <w:szCs w:val="24"/>
        </w:rPr>
        <w:t>20</w:t>
      </w:r>
      <w:r w:rsidRPr="002C40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24AD3" w:rsidRPr="00624AD3" w:rsidRDefault="00624AD3" w:rsidP="0062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AD3">
        <w:rPr>
          <w:rFonts w:ascii="Times New Roman" w:hAnsi="Times New Roman" w:cs="Times New Roman"/>
          <w:sz w:val="24"/>
          <w:szCs w:val="24"/>
        </w:rPr>
        <w:t>За  20</w:t>
      </w:r>
      <w:r w:rsidR="00FE0DE5">
        <w:rPr>
          <w:rFonts w:ascii="Times New Roman" w:hAnsi="Times New Roman" w:cs="Times New Roman"/>
          <w:sz w:val="24"/>
          <w:szCs w:val="24"/>
        </w:rPr>
        <w:t>20</w:t>
      </w:r>
      <w:r w:rsidRPr="00624AD3">
        <w:rPr>
          <w:rFonts w:ascii="Times New Roman" w:hAnsi="Times New Roman" w:cs="Times New Roman"/>
          <w:sz w:val="24"/>
          <w:szCs w:val="24"/>
        </w:rPr>
        <w:t xml:space="preserve"> год </w:t>
      </w:r>
      <w:r w:rsidR="002C3B71">
        <w:rPr>
          <w:rFonts w:ascii="Times New Roman" w:hAnsi="Times New Roman" w:cs="Times New Roman"/>
          <w:sz w:val="24"/>
          <w:szCs w:val="24"/>
        </w:rPr>
        <w:t xml:space="preserve">администрацией Большемурашкинского муниципального района </w:t>
      </w:r>
      <w:r w:rsidRPr="00624AD3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2C3B71">
        <w:rPr>
          <w:rFonts w:ascii="Times New Roman" w:hAnsi="Times New Roman" w:cs="Times New Roman"/>
          <w:sz w:val="24"/>
          <w:szCs w:val="24"/>
        </w:rPr>
        <w:t>(далее-администрация</w:t>
      </w:r>
      <w:proofErr w:type="gramStart"/>
      <w:r w:rsidR="002C3B71">
        <w:rPr>
          <w:rFonts w:ascii="Times New Roman" w:hAnsi="Times New Roman" w:cs="Times New Roman"/>
          <w:sz w:val="24"/>
          <w:szCs w:val="24"/>
        </w:rPr>
        <w:t>)</w:t>
      </w:r>
      <w:r w:rsidRPr="00624AD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24AD3">
        <w:rPr>
          <w:rFonts w:ascii="Times New Roman" w:hAnsi="Times New Roman" w:cs="Times New Roman"/>
          <w:sz w:val="24"/>
          <w:szCs w:val="24"/>
        </w:rPr>
        <w:t>ыла проведена работа по обеспечению необходимых условий для реализации гражданами закрепленного за ними </w:t>
      </w:r>
      <w:hyperlink r:id="rId5" w:history="1">
        <w:r w:rsidRPr="00624AD3"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24AD3">
        <w:rPr>
          <w:rFonts w:ascii="Times New Roman" w:hAnsi="Times New Roman" w:cs="Times New Roman"/>
          <w:sz w:val="24"/>
          <w:szCs w:val="24"/>
        </w:rPr>
        <w:t> Российской Федерации права на обращение в государственные органы и органы местного самоуправления.</w:t>
      </w:r>
    </w:p>
    <w:p w:rsidR="00624AD3" w:rsidRPr="00624AD3" w:rsidRDefault="00624AD3" w:rsidP="0062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AD3">
        <w:rPr>
          <w:rFonts w:ascii="Times New Roman" w:hAnsi="Times New Roman" w:cs="Times New Roman"/>
          <w:sz w:val="24"/>
          <w:szCs w:val="24"/>
        </w:rPr>
        <w:t xml:space="preserve">В рамках выполнения установленных задач сотрудниками </w:t>
      </w:r>
      <w:r w:rsidR="002C3B71">
        <w:rPr>
          <w:rFonts w:ascii="Times New Roman" w:hAnsi="Times New Roman" w:cs="Times New Roman"/>
          <w:sz w:val="24"/>
          <w:szCs w:val="24"/>
        </w:rPr>
        <w:t>администрации</w:t>
      </w:r>
      <w:r w:rsidRPr="00624AD3">
        <w:rPr>
          <w:rFonts w:ascii="Times New Roman" w:hAnsi="Times New Roman" w:cs="Times New Roman"/>
          <w:sz w:val="24"/>
          <w:szCs w:val="24"/>
        </w:rPr>
        <w:t xml:space="preserve"> за январь-</w:t>
      </w:r>
      <w:r w:rsidR="00B97883">
        <w:rPr>
          <w:rFonts w:ascii="Times New Roman" w:hAnsi="Times New Roman" w:cs="Times New Roman"/>
          <w:sz w:val="24"/>
          <w:szCs w:val="24"/>
        </w:rPr>
        <w:t>декабрь</w:t>
      </w:r>
      <w:r w:rsidRPr="00624AD3">
        <w:rPr>
          <w:rFonts w:ascii="Times New Roman" w:hAnsi="Times New Roman" w:cs="Times New Roman"/>
          <w:sz w:val="24"/>
          <w:szCs w:val="24"/>
        </w:rPr>
        <w:t xml:space="preserve"> 20</w:t>
      </w:r>
      <w:r w:rsidR="00FE0DE5">
        <w:rPr>
          <w:rFonts w:ascii="Times New Roman" w:hAnsi="Times New Roman" w:cs="Times New Roman"/>
          <w:sz w:val="24"/>
          <w:szCs w:val="24"/>
        </w:rPr>
        <w:t>20</w:t>
      </w:r>
      <w:r w:rsidRPr="00624AD3">
        <w:rPr>
          <w:rFonts w:ascii="Times New Roman" w:hAnsi="Times New Roman" w:cs="Times New Roman"/>
          <w:sz w:val="24"/>
          <w:szCs w:val="24"/>
        </w:rPr>
        <w:t> г. была проведена работа по </w:t>
      </w:r>
      <w:r w:rsidR="0099215E" w:rsidRPr="003E02D6">
        <w:rPr>
          <w:rFonts w:ascii="Times New Roman" w:hAnsi="Times New Roman" w:cs="Times New Roman"/>
          <w:sz w:val="24"/>
          <w:szCs w:val="24"/>
        </w:rPr>
        <w:t>1</w:t>
      </w:r>
      <w:r w:rsidR="003E02D6" w:rsidRPr="003E02D6">
        <w:rPr>
          <w:rFonts w:ascii="Times New Roman" w:hAnsi="Times New Roman" w:cs="Times New Roman"/>
          <w:sz w:val="24"/>
          <w:szCs w:val="24"/>
        </w:rPr>
        <w:t>0</w:t>
      </w:r>
      <w:r w:rsidR="0099215E" w:rsidRPr="003E02D6">
        <w:rPr>
          <w:rFonts w:ascii="Times New Roman" w:hAnsi="Times New Roman" w:cs="Times New Roman"/>
          <w:sz w:val="24"/>
          <w:szCs w:val="24"/>
        </w:rPr>
        <w:t>20</w:t>
      </w:r>
      <w:r w:rsidRPr="00624AD3">
        <w:rPr>
          <w:rFonts w:ascii="Times New Roman" w:hAnsi="Times New Roman" w:cs="Times New Roman"/>
          <w:sz w:val="24"/>
          <w:szCs w:val="24"/>
        </w:rPr>
        <w:t> обращениям и сообщениям граждан (письменным и устным).</w:t>
      </w:r>
    </w:p>
    <w:p w:rsidR="00624AD3" w:rsidRDefault="00624AD3" w:rsidP="0062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AD3">
        <w:rPr>
          <w:rFonts w:ascii="Times New Roman" w:hAnsi="Times New Roman" w:cs="Times New Roman"/>
          <w:sz w:val="24"/>
          <w:szCs w:val="24"/>
        </w:rPr>
        <w:t>Зарегистрировано и</w:t>
      </w:r>
      <w:r w:rsidR="003E02D6">
        <w:rPr>
          <w:rFonts w:ascii="Times New Roman" w:hAnsi="Times New Roman" w:cs="Times New Roman"/>
          <w:sz w:val="24"/>
          <w:szCs w:val="24"/>
        </w:rPr>
        <w:t xml:space="preserve"> </w:t>
      </w:r>
      <w:r w:rsidRPr="00624AD3">
        <w:rPr>
          <w:rFonts w:ascii="Times New Roman" w:hAnsi="Times New Roman" w:cs="Times New Roman"/>
          <w:sz w:val="24"/>
          <w:szCs w:val="24"/>
        </w:rPr>
        <w:t> направлено на рассмотрение по компетенции в органы государственной власти, местного самоуправления</w:t>
      </w:r>
      <w:r w:rsidR="002C3B71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624AD3">
        <w:rPr>
          <w:rFonts w:ascii="Times New Roman" w:hAnsi="Times New Roman" w:cs="Times New Roman"/>
          <w:sz w:val="24"/>
          <w:szCs w:val="24"/>
        </w:rPr>
        <w:t>, а также иные организации </w:t>
      </w:r>
      <w:r w:rsidR="003E02D6">
        <w:rPr>
          <w:rFonts w:ascii="Times New Roman" w:hAnsi="Times New Roman" w:cs="Times New Roman"/>
          <w:sz w:val="24"/>
          <w:szCs w:val="24"/>
        </w:rPr>
        <w:t>11</w:t>
      </w:r>
      <w:r w:rsidRPr="00624AD3">
        <w:rPr>
          <w:rFonts w:ascii="Times New Roman" w:hAnsi="Times New Roman" w:cs="Times New Roman"/>
          <w:sz w:val="24"/>
          <w:szCs w:val="24"/>
        </w:rPr>
        <w:t> обращени</w:t>
      </w:r>
      <w:r w:rsidR="002C3B71">
        <w:rPr>
          <w:rFonts w:ascii="Times New Roman" w:hAnsi="Times New Roman" w:cs="Times New Roman"/>
          <w:sz w:val="24"/>
          <w:szCs w:val="24"/>
        </w:rPr>
        <w:t>й</w:t>
      </w:r>
      <w:r w:rsidRPr="00624AD3">
        <w:rPr>
          <w:rFonts w:ascii="Times New Roman" w:hAnsi="Times New Roman" w:cs="Times New Roman"/>
          <w:sz w:val="24"/>
          <w:szCs w:val="24"/>
        </w:rPr>
        <w:t xml:space="preserve"> в письменной и электронной формах.</w:t>
      </w:r>
      <w:proofErr w:type="gramEnd"/>
    </w:p>
    <w:p w:rsidR="000D5646" w:rsidRDefault="000D5646" w:rsidP="000D5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74">
        <w:rPr>
          <w:rFonts w:ascii="Times New Roman" w:hAnsi="Times New Roman" w:cs="Times New Roman"/>
          <w:sz w:val="24"/>
          <w:szCs w:val="24"/>
        </w:rPr>
        <w:t>В период январь-</w:t>
      </w:r>
      <w:r w:rsidR="0099215E">
        <w:rPr>
          <w:rFonts w:ascii="Times New Roman" w:hAnsi="Times New Roman" w:cs="Times New Roman"/>
          <w:sz w:val="24"/>
          <w:szCs w:val="24"/>
        </w:rPr>
        <w:t>дека</w:t>
      </w:r>
      <w:r w:rsidRPr="00DA2D74">
        <w:rPr>
          <w:rFonts w:ascii="Times New Roman" w:hAnsi="Times New Roman" w:cs="Times New Roman"/>
          <w:sz w:val="24"/>
          <w:szCs w:val="24"/>
        </w:rPr>
        <w:t>брь  20</w:t>
      </w:r>
      <w:r w:rsidR="003E02D6">
        <w:rPr>
          <w:rFonts w:ascii="Times New Roman" w:hAnsi="Times New Roman" w:cs="Times New Roman"/>
          <w:sz w:val="24"/>
          <w:szCs w:val="24"/>
        </w:rPr>
        <w:t>20</w:t>
      </w:r>
      <w:r w:rsidRPr="00DA2D74">
        <w:rPr>
          <w:rFonts w:ascii="Times New Roman" w:hAnsi="Times New Roman" w:cs="Times New Roman"/>
          <w:sz w:val="24"/>
          <w:szCs w:val="24"/>
        </w:rPr>
        <w:t xml:space="preserve"> года через портал </w:t>
      </w:r>
      <w:proofErr w:type="spellStart"/>
      <w:r w:rsidRPr="00DA2D74">
        <w:rPr>
          <w:rFonts w:ascii="Times New Roman" w:hAnsi="Times New Roman" w:cs="Times New Roman"/>
          <w:sz w:val="24"/>
          <w:szCs w:val="24"/>
        </w:rPr>
        <w:t>ССТУ</w:t>
      </w:r>
      <w:proofErr w:type="spellEnd"/>
      <w:r w:rsidRPr="00DA2D74">
        <w:rPr>
          <w:rFonts w:ascii="Times New Roman" w:hAnsi="Times New Roman" w:cs="Times New Roman"/>
          <w:sz w:val="24"/>
          <w:szCs w:val="24"/>
        </w:rPr>
        <w:t xml:space="preserve"> РФ поступило </w:t>
      </w:r>
      <w:r w:rsidR="00C31998">
        <w:rPr>
          <w:rFonts w:ascii="Times New Roman" w:hAnsi="Times New Roman" w:cs="Times New Roman"/>
          <w:sz w:val="24"/>
          <w:szCs w:val="24"/>
        </w:rPr>
        <w:t>2</w:t>
      </w:r>
      <w:r w:rsidR="003E02D6">
        <w:rPr>
          <w:rFonts w:ascii="Times New Roman" w:hAnsi="Times New Roman" w:cs="Times New Roman"/>
          <w:sz w:val="24"/>
          <w:szCs w:val="24"/>
        </w:rPr>
        <w:t>4</w:t>
      </w:r>
      <w:r w:rsidRPr="00DA2D74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E02D6">
        <w:rPr>
          <w:rFonts w:ascii="Times New Roman" w:hAnsi="Times New Roman" w:cs="Times New Roman"/>
          <w:sz w:val="24"/>
          <w:szCs w:val="24"/>
        </w:rPr>
        <w:t>я</w:t>
      </w:r>
      <w:r w:rsidRPr="00DA2D74">
        <w:rPr>
          <w:rFonts w:ascii="Times New Roman" w:hAnsi="Times New Roman" w:cs="Times New Roman"/>
          <w:sz w:val="24"/>
          <w:szCs w:val="24"/>
        </w:rPr>
        <w:t>, которые были рассмотрены в срок и по ним да</w:t>
      </w:r>
      <w:r>
        <w:rPr>
          <w:rFonts w:ascii="Times New Roman" w:hAnsi="Times New Roman" w:cs="Times New Roman"/>
          <w:sz w:val="24"/>
          <w:szCs w:val="24"/>
        </w:rPr>
        <w:t>ны соответствующие разъяснения.</w:t>
      </w:r>
    </w:p>
    <w:p w:rsidR="000D5646" w:rsidRPr="00DA2D74" w:rsidRDefault="000D5646" w:rsidP="000D5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74">
        <w:rPr>
          <w:rFonts w:ascii="Times New Roman" w:hAnsi="Times New Roman" w:cs="Times New Roman"/>
          <w:sz w:val="24"/>
          <w:szCs w:val="24"/>
        </w:rPr>
        <w:t>Число обращений, поступивших через интернет-приёмную официального сайта Большемурашкинского муниципального района с начала 20</w:t>
      </w:r>
      <w:r w:rsidR="003E02D6">
        <w:rPr>
          <w:rFonts w:ascii="Times New Roman" w:hAnsi="Times New Roman" w:cs="Times New Roman"/>
          <w:sz w:val="24"/>
          <w:szCs w:val="24"/>
        </w:rPr>
        <w:t>20</w:t>
      </w:r>
      <w:r w:rsidRPr="00DA2D7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92223">
        <w:rPr>
          <w:rFonts w:ascii="Times New Roman" w:hAnsi="Times New Roman" w:cs="Times New Roman"/>
          <w:sz w:val="24"/>
          <w:szCs w:val="24"/>
        </w:rPr>
        <w:t>зарегистрировано и рассмотрено 20</w:t>
      </w:r>
      <w:r w:rsidRPr="00DA2D74">
        <w:rPr>
          <w:rFonts w:ascii="Times New Roman" w:hAnsi="Times New Roman" w:cs="Times New Roman"/>
          <w:sz w:val="24"/>
          <w:szCs w:val="24"/>
        </w:rPr>
        <w:t xml:space="preserve"> обращений.</w:t>
      </w:r>
    </w:p>
    <w:p w:rsidR="00624AD3" w:rsidRPr="00624AD3" w:rsidRDefault="00624AD3" w:rsidP="0062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AD3">
        <w:rPr>
          <w:rFonts w:ascii="Times New Roman" w:hAnsi="Times New Roman" w:cs="Times New Roman"/>
          <w:sz w:val="24"/>
          <w:szCs w:val="24"/>
        </w:rPr>
        <w:t>В части работы с устными обращениями организовано и проведено:</w:t>
      </w:r>
    </w:p>
    <w:p w:rsidR="00624AD3" w:rsidRPr="00624AD3" w:rsidRDefault="00C74B38" w:rsidP="0062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B3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24AD3" w:rsidRPr="00624AD3">
        <w:rPr>
          <w:rFonts w:ascii="Times New Roman" w:hAnsi="Times New Roman" w:cs="Times New Roman"/>
          <w:sz w:val="24"/>
          <w:szCs w:val="24"/>
        </w:rPr>
        <w:t xml:space="preserve"> личных приемов граждан </w:t>
      </w:r>
      <w:r w:rsidR="002C3B71" w:rsidRPr="002C3B7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92223">
        <w:rPr>
          <w:rFonts w:ascii="Times New Roman" w:hAnsi="Times New Roman" w:cs="Times New Roman"/>
          <w:sz w:val="24"/>
          <w:szCs w:val="24"/>
        </w:rPr>
        <w:t>местного самоуправления (</w:t>
      </w:r>
      <w:r w:rsidR="002C3B71" w:rsidRPr="002C3B71">
        <w:rPr>
          <w:rFonts w:ascii="Times New Roman" w:hAnsi="Times New Roman" w:cs="Times New Roman"/>
          <w:sz w:val="24"/>
          <w:szCs w:val="24"/>
        </w:rPr>
        <w:t>администрации</w:t>
      </w:r>
      <w:r w:rsidR="00492223">
        <w:rPr>
          <w:rFonts w:ascii="Times New Roman" w:hAnsi="Times New Roman" w:cs="Times New Roman"/>
          <w:sz w:val="24"/>
          <w:szCs w:val="24"/>
        </w:rPr>
        <w:t>)</w:t>
      </w:r>
      <w:r w:rsidR="002C3B71" w:rsidRPr="002C3B71">
        <w:rPr>
          <w:rFonts w:ascii="Times New Roman" w:hAnsi="Times New Roman" w:cs="Times New Roman"/>
          <w:sz w:val="24"/>
          <w:szCs w:val="24"/>
        </w:rPr>
        <w:t xml:space="preserve"> Большемурашкинского района Нижегородской области и его заместителями </w:t>
      </w:r>
      <w:r w:rsidR="00624AD3" w:rsidRPr="00624AD3">
        <w:rPr>
          <w:rFonts w:ascii="Times New Roman" w:hAnsi="Times New Roman" w:cs="Times New Roman"/>
          <w:sz w:val="24"/>
          <w:szCs w:val="24"/>
        </w:rPr>
        <w:t>(рассмотрено </w:t>
      </w:r>
      <w:r>
        <w:rPr>
          <w:rFonts w:ascii="Times New Roman" w:hAnsi="Times New Roman" w:cs="Times New Roman"/>
          <w:sz w:val="24"/>
          <w:szCs w:val="24"/>
        </w:rPr>
        <w:t>71</w:t>
      </w:r>
      <w:r w:rsidR="002C3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CC2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24AD3" w:rsidRPr="00624AD3">
        <w:rPr>
          <w:rFonts w:ascii="Times New Roman" w:hAnsi="Times New Roman" w:cs="Times New Roman"/>
          <w:sz w:val="24"/>
          <w:szCs w:val="24"/>
        </w:rPr>
        <w:t>);</w:t>
      </w:r>
    </w:p>
    <w:p w:rsidR="00624AD3" w:rsidRPr="00624AD3" w:rsidRDefault="00C64CC2" w:rsidP="0062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24AD3" w:rsidRPr="00624AD3">
        <w:rPr>
          <w:rFonts w:ascii="Times New Roman" w:hAnsi="Times New Roman" w:cs="Times New Roman"/>
          <w:sz w:val="24"/>
          <w:szCs w:val="24"/>
        </w:rPr>
        <w:t xml:space="preserve">ыездных приемов граждан </w:t>
      </w:r>
      <w:r>
        <w:rPr>
          <w:rFonts w:ascii="Times New Roman" w:hAnsi="Times New Roman" w:cs="Times New Roman"/>
          <w:sz w:val="24"/>
          <w:szCs w:val="24"/>
        </w:rPr>
        <w:t>в поселения муниципального</w:t>
      </w:r>
      <w:r w:rsidR="00624AD3" w:rsidRPr="00624AD3">
        <w:rPr>
          <w:rFonts w:ascii="Times New Roman" w:hAnsi="Times New Roman" w:cs="Times New Roman"/>
          <w:sz w:val="24"/>
          <w:szCs w:val="24"/>
        </w:rPr>
        <w:t xml:space="preserve"> района с участием </w:t>
      </w:r>
      <w:r>
        <w:rPr>
          <w:rFonts w:ascii="Times New Roman" w:hAnsi="Times New Roman" w:cs="Times New Roman"/>
          <w:sz w:val="24"/>
          <w:szCs w:val="24"/>
        </w:rPr>
        <w:t>специалистов администрации</w:t>
      </w:r>
      <w:r w:rsidR="00624AD3" w:rsidRPr="00624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осуществлялось</w:t>
      </w:r>
      <w:r w:rsidR="00624AD3" w:rsidRPr="00624AD3">
        <w:rPr>
          <w:rFonts w:ascii="Times New Roman" w:hAnsi="Times New Roman" w:cs="Times New Roman"/>
          <w:sz w:val="24"/>
          <w:szCs w:val="24"/>
        </w:rPr>
        <w:t>;</w:t>
      </w:r>
    </w:p>
    <w:p w:rsidR="00624AD3" w:rsidRDefault="00DA2D74" w:rsidP="00624AD3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624AD3" w:rsidRPr="00624AD3">
        <w:rPr>
          <w:rFonts w:ascii="Times New Roman" w:hAnsi="Times New Roman" w:cs="Times New Roman"/>
          <w:sz w:val="24"/>
          <w:szCs w:val="24"/>
        </w:rPr>
        <w:t>езвозмездны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24AD3" w:rsidRPr="00624AD3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24AD3" w:rsidRPr="00624AD3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>
        <w:rPr>
          <w:rFonts w:ascii="Times New Roman" w:hAnsi="Times New Roman" w:cs="Times New Roman"/>
          <w:sz w:val="24"/>
          <w:szCs w:val="24"/>
        </w:rPr>
        <w:t>и не проводились</w:t>
      </w:r>
      <w:r w:rsidRPr="00DA2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</w:t>
      </w:r>
      <w:r w:rsidRPr="00DA2D74">
        <w:rPr>
          <w:rFonts w:ascii="Times New Roman" w:hAnsi="Times New Roman" w:cs="Times New Roman"/>
          <w:sz w:val="24"/>
          <w:szCs w:val="24"/>
        </w:rPr>
        <w:t xml:space="preserve">а правовой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 w:rsidRPr="00DA2D74">
        <w:rPr>
          <w:rFonts w:ascii="Times New Roman" w:hAnsi="Times New Roman" w:cs="Times New Roman"/>
          <w:sz w:val="24"/>
          <w:szCs w:val="24"/>
        </w:rPr>
        <w:t xml:space="preserve"> не  обращались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4AD3" w:rsidRPr="00624AD3">
        <w:rPr>
          <w:rFonts w:ascii="Times New Roman" w:hAnsi="Times New Roman" w:cs="Times New Roman"/>
          <w:sz w:val="24"/>
          <w:szCs w:val="24"/>
        </w:rPr>
        <w:t>;</w:t>
      </w:r>
      <w:r w:rsidRPr="00DA2D74">
        <w:t xml:space="preserve"> </w:t>
      </w:r>
    </w:p>
    <w:p w:rsidR="00DA2D74" w:rsidRPr="00DA2D74" w:rsidRDefault="00DA2D74" w:rsidP="00DA2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74">
        <w:rPr>
          <w:rFonts w:ascii="Times New Roman" w:hAnsi="Times New Roman" w:cs="Times New Roman"/>
          <w:sz w:val="24"/>
          <w:szCs w:val="24"/>
        </w:rPr>
        <w:t xml:space="preserve">С начала </w:t>
      </w:r>
      <w:proofErr w:type="spellStart"/>
      <w:r w:rsidRPr="00DA2D74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DA2D74">
        <w:rPr>
          <w:rFonts w:ascii="Times New Roman" w:hAnsi="Times New Roman" w:cs="Times New Roman"/>
          <w:sz w:val="24"/>
          <w:szCs w:val="24"/>
        </w:rPr>
        <w:t xml:space="preserve">. оказана консультативная помощь сотрудниками администрации по </w:t>
      </w:r>
      <w:r w:rsidR="00C74B38">
        <w:rPr>
          <w:rFonts w:ascii="Times New Roman" w:hAnsi="Times New Roman" w:cs="Times New Roman"/>
          <w:sz w:val="24"/>
          <w:szCs w:val="24"/>
        </w:rPr>
        <w:t>633</w:t>
      </w:r>
      <w:r w:rsidRPr="00DA2D74">
        <w:rPr>
          <w:rFonts w:ascii="Times New Roman" w:hAnsi="Times New Roman" w:cs="Times New Roman"/>
          <w:sz w:val="24"/>
          <w:szCs w:val="24"/>
        </w:rPr>
        <w:t xml:space="preserve"> обращениям граждан. </w:t>
      </w:r>
    </w:p>
    <w:p w:rsidR="00DA2D74" w:rsidRPr="00DA2D74" w:rsidRDefault="00DA2D74" w:rsidP="00DA2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74">
        <w:rPr>
          <w:rFonts w:ascii="Times New Roman" w:hAnsi="Times New Roman" w:cs="Times New Roman"/>
          <w:sz w:val="24"/>
          <w:szCs w:val="24"/>
        </w:rPr>
        <w:t>Темы обращений граждан:</w:t>
      </w:r>
    </w:p>
    <w:p w:rsidR="00DA2D74" w:rsidRPr="00DA2D74" w:rsidRDefault="00DA2D74" w:rsidP="00DA2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74">
        <w:rPr>
          <w:rFonts w:ascii="Times New Roman" w:hAnsi="Times New Roman" w:cs="Times New Roman"/>
          <w:sz w:val="24"/>
          <w:szCs w:val="24"/>
        </w:rPr>
        <w:t>-</w:t>
      </w:r>
      <w:r w:rsidR="00C74B38">
        <w:rPr>
          <w:rFonts w:ascii="Times New Roman" w:hAnsi="Times New Roman" w:cs="Times New Roman"/>
          <w:sz w:val="24"/>
          <w:szCs w:val="24"/>
        </w:rPr>
        <w:t>газификация населенных пунктов</w:t>
      </w:r>
      <w:r w:rsidRPr="00DA2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D74" w:rsidRPr="00DA2D74" w:rsidRDefault="00DA2D74" w:rsidP="00DA2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74">
        <w:rPr>
          <w:rFonts w:ascii="Times New Roman" w:hAnsi="Times New Roman" w:cs="Times New Roman"/>
          <w:sz w:val="24"/>
          <w:szCs w:val="24"/>
        </w:rPr>
        <w:t xml:space="preserve"> -социальная поддержка граждан </w:t>
      </w:r>
    </w:p>
    <w:p w:rsidR="00DA2D74" w:rsidRPr="00DA2D74" w:rsidRDefault="00DA2D74" w:rsidP="00DA2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74">
        <w:rPr>
          <w:rFonts w:ascii="Times New Roman" w:hAnsi="Times New Roman" w:cs="Times New Roman"/>
          <w:sz w:val="24"/>
          <w:szCs w:val="24"/>
        </w:rPr>
        <w:t xml:space="preserve"> -вопросы реализации региональных программ по  капитальному ремонту и строительству жилья</w:t>
      </w:r>
    </w:p>
    <w:p w:rsidR="00DA2D74" w:rsidRPr="00DA2D74" w:rsidRDefault="00DA2D74" w:rsidP="00DA2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74">
        <w:rPr>
          <w:rFonts w:ascii="Times New Roman" w:hAnsi="Times New Roman" w:cs="Times New Roman"/>
          <w:sz w:val="24"/>
          <w:szCs w:val="24"/>
        </w:rPr>
        <w:t>-обеспечение транспортной доступности</w:t>
      </w:r>
    </w:p>
    <w:p w:rsidR="00DA2D74" w:rsidRPr="00DA2D74" w:rsidRDefault="00DA2D74" w:rsidP="00DA2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74">
        <w:rPr>
          <w:rFonts w:ascii="Times New Roman" w:hAnsi="Times New Roman" w:cs="Times New Roman"/>
          <w:sz w:val="24"/>
          <w:szCs w:val="24"/>
        </w:rPr>
        <w:t xml:space="preserve">- </w:t>
      </w:r>
      <w:r w:rsidR="00C74B38">
        <w:rPr>
          <w:rFonts w:ascii="Times New Roman" w:hAnsi="Times New Roman" w:cs="Times New Roman"/>
          <w:sz w:val="24"/>
          <w:szCs w:val="24"/>
        </w:rPr>
        <w:t>благоустройство и ремонт дорог</w:t>
      </w:r>
    </w:p>
    <w:p w:rsidR="00DA2D74" w:rsidRPr="00DA2D74" w:rsidRDefault="00DA2D74" w:rsidP="00DA2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74">
        <w:rPr>
          <w:rFonts w:ascii="Times New Roman" w:hAnsi="Times New Roman" w:cs="Times New Roman"/>
          <w:sz w:val="24"/>
          <w:szCs w:val="24"/>
        </w:rPr>
        <w:t>- земельные отношения</w:t>
      </w:r>
    </w:p>
    <w:p w:rsidR="00DA2D74" w:rsidRPr="00DA2D74" w:rsidRDefault="00DA2D74" w:rsidP="00DA2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74">
        <w:rPr>
          <w:rFonts w:ascii="Times New Roman" w:hAnsi="Times New Roman" w:cs="Times New Roman"/>
          <w:sz w:val="24"/>
          <w:szCs w:val="24"/>
        </w:rPr>
        <w:t>- аренда помещения</w:t>
      </w:r>
    </w:p>
    <w:p w:rsidR="00DA2D74" w:rsidRPr="00DA2D74" w:rsidRDefault="00DA2D74" w:rsidP="00DA2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74">
        <w:rPr>
          <w:rFonts w:ascii="Times New Roman" w:hAnsi="Times New Roman" w:cs="Times New Roman"/>
          <w:sz w:val="24"/>
          <w:szCs w:val="24"/>
        </w:rPr>
        <w:t xml:space="preserve">- </w:t>
      </w:r>
      <w:r w:rsidR="00C74B38">
        <w:rPr>
          <w:rFonts w:ascii="Times New Roman" w:hAnsi="Times New Roman" w:cs="Times New Roman"/>
          <w:sz w:val="24"/>
          <w:szCs w:val="24"/>
        </w:rPr>
        <w:t>уличное освещение</w:t>
      </w:r>
    </w:p>
    <w:p w:rsidR="00DA2D74" w:rsidRPr="00624AD3" w:rsidRDefault="00DA2D74" w:rsidP="00C74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74">
        <w:rPr>
          <w:rFonts w:ascii="Times New Roman" w:hAnsi="Times New Roman" w:cs="Times New Roman"/>
          <w:sz w:val="24"/>
          <w:szCs w:val="24"/>
        </w:rPr>
        <w:t xml:space="preserve">- </w:t>
      </w:r>
      <w:r w:rsidR="00C74B38">
        <w:rPr>
          <w:rFonts w:ascii="Times New Roman" w:hAnsi="Times New Roman" w:cs="Times New Roman"/>
          <w:sz w:val="24"/>
          <w:szCs w:val="24"/>
        </w:rPr>
        <w:t>ликвидация несанкционированных свалок</w:t>
      </w:r>
    </w:p>
    <w:p w:rsidR="00B22A20" w:rsidRPr="00624AD3" w:rsidRDefault="00C74B38" w:rsidP="0062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домашних животных</w:t>
      </w:r>
      <w:bookmarkStart w:id="0" w:name="_GoBack"/>
      <w:bookmarkEnd w:id="0"/>
    </w:p>
    <w:sectPr w:rsidR="00B22A20" w:rsidRPr="0062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D3"/>
    <w:rsid w:val="000D5646"/>
    <w:rsid w:val="002C3B71"/>
    <w:rsid w:val="002C4077"/>
    <w:rsid w:val="003E02D6"/>
    <w:rsid w:val="003F5F58"/>
    <w:rsid w:val="00492223"/>
    <w:rsid w:val="00624AD3"/>
    <w:rsid w:val="00980D8D"/>
    <w:rsid w:val="0099215E"/>
    <w:rsid w:val="00B22A20"/>
    <w:rsid w:val="00B97883"/>
    <w:rsid w:val="00C22D04"/>
    <w:rsid w:val="00C31998"/>
    <w:rsid w:val="00C64CC2"/>
    <w:rsid w:val="00C74B38"/>
    <w:rsid w:val="00DA2D74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2875;fld=134;dst=100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2021-02-24T11:13:00Z</cp:lastPrinted>
  <dcterms:created xsi:type="dcterms:W3CDTF">2020-02-10T13:24:00Z</dcterms:created>
  <dcterms:modified xsi:type="dcterms:W3CDTF">2021-02-24T11:15:00Z</dcterms:modified>
</cp:coreProperties>
</file>